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A1" w:rsidRDefault="000B197E" w:rsidP="00EF4CF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客户端更新</w:t>
      </w:r>
      <w:proofErr w:type="spellStart"/>
      <w:r>
        <w:rPr>
          <w:rFonts w:ascii="Arial" w:hAnsi="Arial" w:cs="Arial"/>
          <w:b/>
          <w:sz w:val="32"/>
        </w:rPr>
        <w:t>UKey</w:t>
      </w:r>
      <w:proofErr w:type="spellEnd"/>
      <w:r>
        <w:rPr>
          <w:rFonts w:ascii="Arial" w:hAnsi="Arial" w:cs="Arial"/>
          <w:b/>
          <w:sz w:val="32"/>
        </w:rPr>
        <w:t>证书操作步骤</w:t>
      </w:r>
    </w:p>
    <w:p w:rsidR="00E61AA2" w:rsidRPr="000B197E" w:rsidRDefault="00E61AA2" w:rsidP="000B197E">
      <w:pPr>
        <w:pStyle w:val="a3"/>
        <w:numPr>
          <w:ilvl w:val="0"/>
          <w:numId w:val="5"/>
        </w:numPr>
        <w:ind w:firstLineChars="0"/>
        <w:jc w:val="left"/>
        <w:rPr>
          <w:rFonts w:ascii="Arial" w:hAnsi="Arial" w:cs="Arial"/>
          <w:b/>
          <w:sz w:val="28"/>
        </w:rPr>
      </w:pPr>
      <w:r w:rsidRPr="000B197E">
        <w:rPr>
          <w:rFonts w:ascii="Arial" w:hAnsi="Arial" w:cs="Arial" w:hint="eastAsia"/>
          <w:b/>
          <w:sz w:val="28"/>
        </w:rPr>
        <w:t>首先，</w:t>
      </w:r>
      <w:r w:rsidRPr="000B197E">
        <w:rPr>
          <w:rFonts w:ascii="Arial" w:hAnsi="Arial" w:cs="Arial"/>
          <w:b/>
          <w:sz w:val="28"/>
        </w:rPr>
        <w:t>客户需要先</w:t>
      </w:r>
      <w:proofErr w:type="gramStart"/>
      <w:r w:rsidRPr="000B197E">
        <w:rPr>
          <w:rFonts w:ascii="Arial" w:hAnsi="Arial" w:cs="Arial"/>
          <w:b/>
          <w:sz w:val="28"/>
        </w:rPr>
        <w:t>登录网银</w:t>
      </w:r>
      <w:proofErr w:type="gramEnd"/>
    </w:p>
    <w:p w:rsidR="00E61AA2" w:rsidRPr="000B197E" w:rsidRDefault="000B197E" w:rsidP="000B197E">
      <w:pPr>
        <w:ind w:left="36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）</w:t>
      </w:r>
      <w:r>
        <w:rPr>
          <w:rFonts w:ascii="Arial" w:hAnsi="Arial" w:cs="Arial" w:hint="eastAsia"/>
          <w:sz w:val="24"/>
        </w:rPr>
        <w:t>.</w:t>
      </w:r>
      <w:r w:rsidR="00E61AA2" w:rsidRPr="000B197E">
        <w:rPr>
          <w:rFonts w:ascii="Arial" w:hAnsi="Arial" w:cs="Arial" w:hint="eastAsia"/>
          <w:sz w:val="24"/>
        </w:rPr>
        <w:t>如果客户</w:t>
      </w:r>
      <w:r w:rsidR="00E61AA2" w:rsidRPr="000B197E">
        <w:rPr>
          <w:rFonts w:ascii="Arial" w:hAnsi="Arial" w:cs="Arial"/>
          <w:sz w:val="24"/>
        </w:rPr>
        <w:t>有效期还有大于</w:t>
      </w:r>
      <w:r w:rsidR="00E61AA2" w:rsidRPr="000B197E">
        <w:rPr>
          <w:rFonts w:ascii="Arial" w:hAnsi="Arial" w:cs="Arial" w:hint="eastAsia"/>
          <w:sz w:val="24"/>
        </w:rPr>
        <w:t>90</w:t>
      </w:r>
      <w:r w:rsidR="00E61AA2" w:rsidRPr="000B197E">
        <w:rPr>
          <w:rFonts w:ascii="Arial" w:hAnsi="Arial" w:cs="Arial" w:hint="eastAsia"/>
          <w:sz w:val="24"/>
        </w:rPr>
        <w:t>天</w:t>
      </w:r>
      <w:r w:rsidR="00E61AA2" w:rsidRPr="000B197E">
        <w:rPr>
          <w:rFonts w:ascii="Arial" w:hAnsi="Arial" w:cs="Arial"/>
          <w:sz w:val="24"/>
        </w:rPr>
        <w:t>，那么</w:t>
      </w:r>
      <w:r w:rsidR="00110D3D" w:rsidRPr="000B197E">
        <w:rPr>
          <w:rFonts w:ascii="Arial" w:hAnsi="Arial" w:cs="Arial" w:hint="eastAsia"/>
          <w:sz w:val="24"/>
        </w:rPr>
        <w:t>点击</w:t>
      </w:r>
      <w:r w:rsidR="00110D3D" w:rsidRPr="000B197E">
        <w:rPr>
          <w:rFonts w:ascii="Arial" w:hAnsi="Arial" w:cs="Arial"/>
          <w:sz w:val="24"/>
        </w:rPr>
        <w:t>更新按钮会提示时间未到，不能更新</w:t>
      </w:r>
    </w:p>
    <w:p w:rsidR="00EF4CF5" w:rsidRDefault="00EF4CF5" w:rsidP="00EF4CF5">
      <w:pPr>
        <w:jc w:val="left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377DC29" wp14:editId="55908319">
            <wp:extent cx="5274310" cy="29654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3D" w:rsidRPr="000B197E" w:rsidRDefault="000B197E" w:rsidP="000B197E">
      <w:pPr>
        <w:ind w:firstLineChars="200" w:firstLine="48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 xml:space="preserve">). </w:t>
      </w:r>
      <w:r w:rsidR="00110D3D" w:rsidRPr="000B197E">
        <w:rPr>
          <w:rFonts w:ascii="Arial" w:hAnsi="Arial" w:cs="Arial" w:hint="eastAsia"/>
          <w:sz w:val="24"/>
        </w:rPr>
        <w:t>如果客户</w:t>
      </w:r>
      <w:r w:rsidR="00110D3D" w:rsidRPr="000B197E">
        <w:rPr>
          <w:rFonts w:ascii="Arial" w:hAnsi="Arial" w:cs="Arial"/>
          <w:sz w:val="24"/>
        </w:rPr>
        <w:t>有限期还有</w:t>
      </w:r>
      <w:r w:rsidR="00110D3D" w:rsidRPr="000B197E">
        <w:rPr>
          <w:rFonts w:ascii="Arial" w:hAnsi="Arial" w:cs="Arial" w:hint="eastAsia"/>
          <w:sz w:val="24"/>
        </w:rPr>
        <w:t>90</w:t>
      </w:r>
      <w:r w:rsidR="00110D3D" w:rsidRPr="000B197E">
        <w:rPr>
          <w:rFonts w:ascii="Arial" w:hAnsi="Arial" w:cs="Arial" w:hint="eastAsia"/>
          <w:sz w:val="24"/>
        </w:rPr>
        <w:t>天以内</w:t>
      </w:r>
      <w:r w:rsidR="00110D3D" w:rsidRPr="000B197E">
        <w:rPr>
          <w:rFonts w:ascii="Arial" w:hAnsi="Arial" w:cs="Arial"/>
          <w:sz w:val="24"/>
        </w:rPr>
        <w:t>就到期，系统会在客户登陆后自动弹出对话框</w:t>
      </w:r>
      <w:r w:rsidR="00110D3D" w:rsidRPr="000B197E">
        <w:rPr>
          <w:rFonts w:ascii="Arial" w:hAnsi="Arial" w:cs="Arial" w:hint="eastAsia"/>
          <w:sz w:val="24"/>
        </w:rPr>
        <w:t>提示客户</w:t>
      </w:r>
      <w:r w:rsidR="00110D3D" w:rsidRPr="000B197E">
        <w:rPr>
          <w:rFonts w:ascii="Arial" w:hAnsi="Arial" w:cs="Arial"/>
          <w:sz w:val="24"/>
        </w:rPr>
        <w:t>需要更新证书。</w:t>
      </w:r>
    </w:p>
    <w:p w:rsidR="00E07DDD" w:rsidRDefault="002B1448" w:rsidP="00E07DDD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2E6C33D6" wp14:editId="0339DA07">
            <wp:extent cx="5274310" cy="29654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DDD" w:rsidRPr="000B197E" w:rsidRDefault="000B197E" w:rsidP="000B197E">
      <w:pPr>
        <w:ind w:left="120"/>
        <w:jc w:val="left"/>
        <w:rPr>
          <w:rFonts w:ascii="Arial" w:hAnsi="Arial" w:cs="Arial"/>
          <w:sz w:val="24"/>
        </w:rPr>
      </w:pPr>
      <w:bookmarkStart w:id="0" w:name="OLE_LINK6"/>
      <w:bookmarkStart w:id="1" w:name="OLE_LINK7"/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).</w:t>
      </w:r>
      <w:r w:rsidR="00110D3D" w:rsidRPr="000B197E">
        <w:rPr>
          <w:rFonts w:ascii="Arial" w:hAnsi="Arial" w:cs="Arial" w:hint="eastAsia"/>
          <w:sz w:val="24"/>
        </w:rPr>
        <w:t>或者</w:t>
      </w:r>
      <w:r w:rsidR="00110D3D" w:rsidRPr="000B197E">
        <w:rPr>
          <w:rFonts w:ascii="Arial" w:hAnsi="Arial" w:cs="Arial"/>
          <w:sz w:val="24"/>
        </w:rPr>
        <w:t>客户当时未更新，过后也可以到</w:t>
      </w:r>
      <w:r w:rsidR="00110D3D" w:rsidRPr="000B197E">
        <w:rPr>
          <w:rFonts w:ascii="Arial" w:hAnsi="Arial" w:cs="Arial"/>
          <w:sz w:val="24"/>
        </w:rPr>
        <w:t>“</w:t>
      </w:r>
      <w:r w:rsidR="00110D3D" w:rsidRPr="000B197E">
        <w:rPr>
          <w:rFonts w:ascii="Arial" w:hAnsi="Arial" w:cs="Arial" w:hint="eastAsia"/>
          <w:sz w:val="24"/>
        </w:rPr>
        <w:t>安全中心</w:t>
      </w:r>
      <w:r w:rsidR="00110D3D" w:rsidRPr="000B197E">
        <w:rPr>
          <w:rFonts w:ascii="Arial" w:hAnsi="Arial" w:cs="Arial"/>
          <w:sz w:val="24"/>
        </w:rPr>
        <w:t>”—“</w:t>
      </w:r>
      <w:r w:rsidR="00110D3D" w:rsidRPr="000B197E">
        <w:rPr>
          <w:rFonts w:ascii="Arial" w:hAnsi="Arial" w:cs="Arial" w:hint="eastAsia"/>
          <w:sz w:val="24"/>
        </w:rPr>
        <w:t>证书更新</w:t>
      </w:r>
      <w:r w:rsidR="00110D3D" w:rsidRPr="000B197E">
        <w:rPr>
          <w:rFonts w:ascii="Arial" w:hAnsi="Arial" w:cs="Arial"/>
          <w:sz w:val="24"/>
        </w:rPr>
        <w:t>”</w:t>
      </w:r>
      <w:r w:rsidR="00110D3D" w:rsidRPr="000B197E">
        <w:rPr>
          <w:rFonts w:ascii="Arial" w:hAnsi="Arial" w:cs="Arial" w:hint="eastAsia"/>
          <w:sz w:val="24"/>
        </w:rPr>
        <w:t>来操作</w:t>
      </w:r>
    </w:p>
    <w:bookmarkEnd w:id="0"/>
    <w:bookmarkEnd w:id="1"/>
    <w:p w:rsidR="002B1448" w:rsidRDefault="002B1448" w:rsidP="002B1448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5267325" cy="1962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DD" w:rsidRPr="00E07DDD" w:rsidRDefault="00E07DDD" w:rsidP="00E07DDD">
      <w:pPr>
        <w:pStyle w:val="a3"/>
        <w:ind w:firstLine="480"/>
        <w:rPr>
          <w:rFonts w:ascii="Arial" w:hAnsi="Arial" w:cs="Arial"/>
          <w:sz w:val="24"/>
        </w:rPr>
      </w:pPr>
    </w:p>
    <w:p w:rsidR="00E07DDD" w:rsidRPr="000B197E" w:rsidRDefault="00110D3D" w:rsidP="000B197E">
      <w:pPr>
        <w:pStyle w:val="a3"/>
        <w:numPr>
          <w:ilvl w:val="0"/>
          <w:numId w:val="6"/>
        </w:numPr>
        <w:ind w:firstLineChars="0"/>
        <w:jc w:val="left"/>
        <w:rPr>
          <w:rFonts w:ascii="Arial" w:hAnsi="Arial" w:cs="Arial"/>
          <w:sz w:val="24"/>
        </w:rPr>
      </w:pPr>
      <w:r w:rsidRPr="000B197E">
        <w:rPr>
          <w:rFonts w:ascii="Arial" w:hAnsi="Arial" w:cs="Arial" w:hint="eastAsia"/>
          <w:sz w:val="24"/>
        </w:rPr>
        <w:t>客户需要</w:t>
      </w:r>
      <w:r w:rsidRPr="000B197E">
        <w:rPr>
          <w:rFonts w:ascii="Arial" w:hAnsi="Arial" w:cs="Arial"/>
          <w:sz w:val="24"/>
        </w:rPr>
        <w:t>先安装插件，然后点击</w:t>
      </w:r>
      <w:r w:rsidRPr="000B197E">
        <w:rPr>
          <w:rFonts w:ascii="Arial" w:hAnsi="Arial" w:cs="Arial" w:hint="eastAsia"/>
          <w:sz w:val="24"/>
        </w:rPr>
        <w:t>证书“获取</w:t>
      </w:r>
      <w:proofErr w:type="spellStart"/>
      <w:r w:rsidRPr="000B197E">
        <w:rPr>
          <w:rFonts w:ascii="Arial" w:hAnsi="Arial" w:cs="Arial"/>
          <w:sz w:val="24"/>
        </w:rPr>
        <w:t>USBKey</w:t>
      </w:r>
      <w:proofErr w:type="spellEnd"/>
      <w:r w:rsidRPr="000B197E">
        <w:rPr>
          <w:rFonts w:ascii="Arial" w:hAnsi="Arial" w:cs="Arial"/>
          <w:sz w:val="24"/>
        </w:rPr>
        <w:t xml:space="preserve"> </w:t>
      </w:r>
      <w:r w:rsidRPr="000B197E">
        <w:rPr>
          <w:rFonts w:ascii="Arial" w:hAnsi="Arial" w:cs="Arial" w:hint="eastAsia"/>
          <w:sz w:val="24"/>
        </w:rPr>
        <w:t>序列号</w:t>
      </w:r>
      <w:r w:rsidRPr="000B197E">
        <w:rPr>
          <w:rFonts w:ascii="Arial" w:hAnsi="Arial" w:cs="Arial"/>
          <w:sz w:val="24"/>
        </w:rPr>
        <w:t>”</w:t>
      </w:r>
      <w:r w:rsidRPr="000B197E">
        <w:rPr>
          <w:rFonts w:ascii="Arial" w:hAnsi="Arial" w:cs="Arial" w:hint="eastAsia"/>
          <w:sz w:val="24"/>
        </w:rPr>
        <w:t>，</w:t>
      </w:r>
      <w:r w:rsidRPr="000B197E">
        <w:rPr>
          <w:rFonts w:ascii="Arial" w:hAnsi="Arial" w:cs="Arial"/>
          <w:sz w:val="24"/>
        </w:rPr>
        <w:t>然后就可以</w:t>
      </w:r>
      <w:r w:rsidRPr="000B197E">
        <w:rPr>
          <w:rFonts w:ascii="Arial" w:hAnsi="Arial" w:cs="Arial" w:hint="eastAsia"/>
          <w:sz w:val="24"/>
        </w:rPr>
        <w:t>点击更新</w:t>
      </w:r>
      <w:r w:rsidRPr="000B197E">
        <w:rPr>
          <w:rFonts w:ascii="Arial" w:hAnsi="Arial" w:cs="Arial"/>
          <w:sz w:val="24"/>
        </w:rPr>
        <w:t>按钮</w:t>
      </w:r>
      <w:r w:rsidRPr="000B197E">
        <w:rPr>
          <w:rFonts w:ascii="Arial" w:hAnsi="Arial" w:cs="Arial" w:hint="eastAsia"/>
          <w:sz w:val="24"/>
        </w:rPr>
        <w:t>更新</w:t>
      </w:r>
    </w:p>
    <w:p w:rsidR="00E07DDD" w:rsidRDefault="002B1448" w:rsidP="00E07DDD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noProof/>
          <w:sz w:val="24"/>
        </w:rPr>
        <w:drawing>
          <wp:inline distT="0" distB="0" distL="0" distR="0">
            <wp:extent cx="5267325" cy="1828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DD" w:rsidRPr="00E07DDD" w:rsidRDefault="00E07DDD" w:rsidP="00E07DDD">
      <w:pPr>
        <w:pStyle w:val="a3"/>
        <w:ind w:firstLine="480"/>
        <w:rPr>
          <w:rFonts w:ascii="Arial" w:hAnsi="Arial" w:cs="Arial"/>
          <w:sz w:val="24"/>
        </w:rPr>
      </w:pPr>
    </w:p>
    <w:p w:rsidR="00E07DDD" w:rsidRDefault="0019575E" w:rsidP="0019575E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26C09A57" wp14:editId="4BCC7043">
            <wp:extent cx="5274310" cy="29654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3D" w:rsidRDefault="00110D3D" w:rsidP="000B197E">
      <w:pPr>
        <w:pStyle w:val="a3"/>
        <w:numPr>
          <w:ilvl w:val="0"/>
          <w:numId w:val="6"/>
        </w:numPr>
        <w:ind w:firstLineChars="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更新成功提示</w:t>
      </w:r>
      <w:r>
        <w:rPr>
          <w:rFonts w:ascii="Arial" w:hAnsi="Arial" w:cs="Arial"/>
          <w:sz w:val="24"/>
        </w:rPr>
        <w:t>，</w:t>
      </w:r>
      <w:r>
        <w:rPr>
          <w:rFonts w:ascii="Arial" w:hAnsi="Arial" w:cs="Arial" w:hint="eastAsia"/>
          <w:sz w:val="24"/>
        </w:rPr>
        <w:t>更新过程千万不要</w:t>
      </w:r>
      <w:r>
        <w:rPr>
          <w:rFonts w:ascii="Arial" w:hAnsi="Arial" w:cs="Arial"/>
          <w:sz w:val="24"/>
        </w:rPr>
        <w:t>拔掉</w:t>
      </w:r>
      <w:proofErr w:type="spellStart"/>
      <w:r>
        <w:rPr>
          <w:rFonts w:ascii="Arial" w:hAnsi="Arial" w:cs="Arial"/>
          <w:sz w:val="24"/>
        </w:rPr>
        <w:t>UKey</w:t>
      </w:r>
      <w:proofErr w:type="spellEnd"/>
      <w:r>
        <w:rPr>
          <w:rFonts w:ascii="Arial" w:hAnsi="Arial" w:cs="Arial" w:hint="eastAsia"/>
          <w:sz w:val="24"/>
        </w:rPr>
        <w:t>。</w:t>
      </w:r>
    </w:p>
    <w:p w:rsidR="0019575E" w:rsidRDefault="0019575E" w:rsidP="0019575E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inline distT="0" distB="0" distL="0" distR="0" wp14:anchorId="6D078C42" wp14:editId="7B80681E">
            <wp:extent cx="5274310" cy="29654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3D" w:rsidRPr="000B197E" w:rsidRDefault="000B197E" w:rsidP="000B197E">
      <w:pPr>
        <w:ind w:firstLineChars="100" w:firstLine="240"/>
        <w:jc w:val="left"/>
        <w:rPr>
          <w:rFonts w:ascii="Arial" w:hAnsi="Arial" w:cs="Arial"/>
          <w:sz w:val="24"/>
        </w:rPr>
      </w:pPr>
      <w:bookmarkStart w:id="2" w:name="OLE_LINK8"/>
      <w:bookmarkStart w:id="3" w:name="OLE_LINK9"/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/>
          <w:sz w:val="24"/>
        </w:rPr>
        <w:t>).</w:t>
      </w:r>
      <w:bookmarkStart w:id="4" w:name="_GoBack"/>
      <w:bookmarkEnd w:id="4"/>
      <w:r w:rsidR="00110D3D" w:rsidRPr="000B197E">
        <w:rPr>
          <w:rFonts w:ascii="Arial" w:hAnsi="Arial" w:cs="Arial" w:hint="eastAsia"/>
          <w:sz w:val="24"/>
        </w:rPr>
        <w:t>提示客户</w:t>
      </w:r>
      <w:r w:rsidR="00110D3D" w:rsidRPr="000B197E">
        <w:rPr>
          <w:rFonts w:ascii="Arial" w:hAnsi="Arial" w:cs="Arial" w:hint="eastAsia"/>
          <w:sz w:val="24"/>
        </w:rPr>
        <w:t>30</w:t>
      </w:r>
      <w:r w:rsidR="00110D3D" w:rsidRPr="000B197E">
        <w:rPr>
          <w:rFonts w:ascii="Arial" w:hAnsi="Arial" w:cs="Arial" w:hint="eastAsia"/>
          <w:sz w:val="24"/>
        </w:rPr>
        <w:t>分钟后</w:t>
      </w:r>
      <w:r w:rsidR="00110D3D" w:rsidRPr="000B197E">
        <w:rPr>
          <w:rFonts w:ascii="Arial" w:hAnsi="Arial" w:cs="Arial"/>
          <w:sz w:val="24"/>
        </w:rPr>
        <w:t>证书</w:t>
      </w:r>
      <w:r w:rsidR="00110D3D" w:rsidRPr="000B197E">
        <w:rPr>
          <w:rFonts w:ascii="Arial" w:hAnsi="Arial" w:cs="Arial" w:hint="eastAsia"/>
          <w:sz w:val="24"/>
        </w:rPr>
        <w:t>才会</w:t>
      </w:r>
      <w:r w:rsidR="00110D3D" w:rsidRPr="000B197E">
        <w:rPr>
          <w:rFonts w:ascii="Arial" w:hAnsi="Arial" w:cs="Arial"/>
          <w:sz w:val="24"/>
        </w:rPr>
        <w:t>激活，才能正常使用。</w:t>
      </w:r>
    </w:p>
    <w:bookmarkEnd w:id="2"/>
    <w:bookmarkEnd w:id="3"/>
    <w:p w:rsidR="0019575E" w:rsidRPr="0019575E" w:rsidRDefault="0019575E" w:rsidP="0019575E">
      <w:pPr>
        <w:jc w:val="left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5267325" cy="1714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D4" w:rsidRDefault="00DB5AD4" w:rsidP="00DB5AD4">
      <w:pPr>
        <w:rPr>
          <w:rFonts w:ascii="Arial" w:hAnsi="Arial" w:cs="Arial"/>
          <w:sz w:val="24"/>
        </w:rPr>
      </w:pPr>
    </w:p>
    <w:p w:rsidR="00E07DDD" w:rsidRDefault="00E07DDD" w:rsidP="00E07DDD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</w:p>
    <w:p w:rsidR="00E07DDD" w:rsidRDefault="00E07DDD" w:rsidP="00E07DDD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</w:p>
    <w:p w:rsidR="00250A78" w:rsidRDefault="00250A78" w:rsidP="00250A78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</w:p>
    <w:p w:rsidR="00EF4CF5" w:rsidRPr="00EF4CF5" w:rsidRDefault="00EF4CF5" w:rsidP="00250A78">
      <w:pPr>
        <w:pStyle w:val="a3"/>
        <w:ind w:left="360" w:firstLineChars="0" w:firstLine="0"/>
        <w:jc w:val="left"/>
        <w:rPr>
          <w:rFonts w:ascii="Arial" w:hAnsi="Arial" w:cs="Arial"/>
          <w:sz w:val="24"/>
        </w:rPr>
      </w:pPr>
    </w:p>
    <w:p w:rsidR="00EF4CF5" w:rsidRPr="00EF4CF5" w:rsidRDefault="00EF4CF5" w:rsidP="00EF4CF5">
      <w:pPr>
        <w:jc w:val="center"/>
        <w:rPr>
          <w:rFonts w:ascii="Arial" w:hAnsi="Arial" w:cs="Arial"/>
          <w:b/>
          <w:sz w:val="24"/>
        </w:rPr>
      </w:pPr>
    </w:p>
    <w:sectPr w:rsidR="00EF4CF5" w:rsidRPr="00EF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FCD"/>
    <w:multiLevelType w:val="hybridMultilevel"/>
    <w:tmpl w:val="0102E5FA"/>
    <w:lvl w:ilvl="0" w:tplc="649AD52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0694E2C"/>
    <w:multiLevelType w:val="hybridMultilevel"/>
    <w:tmpl w:val="25243178"/>
    <w:lvl w:ilvl="0" w:tplc="4EDEF7C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E4040E"/>
    <w:multiLevelType w:val="hybridMultilevel"/>
    <w:tmpl w:val="DC2291C2"/>
    <w:lvl w:ilvl="0" w:tplc="484055A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B973677"/>
    <w:multiLevelType w:val="hybridMultilevel"/>
    <w:tmpl w:val="CBC28FEE"/>
    <w:lvl w:ilvl="0" w:tplc="8E561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6681283"/>
    <w:multiLevelType w:val="hybridMultilevel"/>
    <w:tmpl w:val="AC8AA52C"/>
    <w:lvl w:ilvl="0" w:tplc="8E223DDC">
      <w:start w:val="4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 w15:restartNumberingAfterBreak="0">
    <w:nsid w:val="5DA67027"/>
    <w:multiLevelType w:val="hybridMultilevel"/>
    <w:tmpl w:val="C648740E"/>
    <w:lvl w:ilvl="0" w:tplc="9C58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B"/>
    <w:rsid w:val="000B197E"/>
    <w:rsid w:val="000B5BF4"/>
    <w:rsid w:val="00110D3D"/>
    <w:rsid w:val="0013377A"/>
    <w:rsid w:val="0019575E"/>
    <w:rsid w:val="00250A78"/>
    <w:rsid w:val="002B1448"/>
    <w:rsid w:val="00546976"/>
    <w:rsid w:val="00566059"/>
    <w:rsid w:val="00663A59"/>
    <w:rsid w:val="0073127B"/>
    <w:rsid w:val="0091229C"/>
    <w:rsid w:val="00972DAF"/>
    <w:rsid w:val="00D42F0B"/>
    <w:rsid w:val="00D568A6"/>
    <w:rsid w:val="00DB5AD4"/>
    <w:rsid w:val="00DD78DF"/>
    <w:rsid w:val="00E07DDD"/>
    <w:rsid w:val="00E61AA2"/>
    <w:rsid w:val="00EE54A1"/>
    <w:rsid w:val="00EF4CF5"/>
    <w:rsid w:val="00F1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91FBD-BDE5-4D46-B395-C7210482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 Li</dc:creator>
  <cp:keywords/>
  <dc:description/>
  <cp:lastModifiedBy>Ziyu Li</cp:lastModifiedBy>
  <cp:revision>6</cp:revision>
  <dcterms:created xsi:type="dcterms:W3CDTF">2017-11-27T07:27:00Z</dcterms:created>
  <dcterms:modified xsi:type="dcterms:W3CDTF">2021-06-09T01:36:00Z</dcterms:modified>
</cp:coreProperties>
</file>